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8C" w:rsidRDefault="00331724" w:rsidP="00331724">
      <w:pPr>
        <w:jc w:val="center"/>
        <w:rPr>
          <w:b/>
          <w:sz w:val="32"/>
        </w:rPr>
      </w:pPr>
      <w:r w:rsidRPr="00331724">
        <w:rPr>
          <w:b/>
          <w:sz w:val="32"/>
        </w:rPr>
        <w:t>Александров Дмитрий Константинович</w:t>
      </w:r>
    </w:p>
    <w:p w:rsidR="00331724" w:rsidRDefault="00331724" w:rsidP="004A1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-1097</wp:posOffset>
            </wp:positionV>
            <wp:extent cx="1926032" cy="2568776"/>
            <wp:effectExtent l="19050" t="0" r="0" b="0"/>
            <wp:wrapThrough wrapText="bothSides">
              <wp:wrapPolygon edited="0">
                <wp:start x="-214" y="0"/>
                <wp:lineTo x="-214" y="21465"/>
                <wp:lineTo x="21578" y="21465"/>
                <wp:lineTo x="21578" y="0"/>
                <wp:lineTo x="-214" y="0"/>
              </wp:wrapPolygon>
            </wp:wrapThrough>
            <wp:docPr id="1" name="Рисунок 1" descr="C:\Users\Dell\Desktop\Новая папка\Александров_Д_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Новая папка\Александров_Д_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32" cy="256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Александров Дмитрий Константинович родился девятого марта 1915 года в городе </w:t>
      </w:r>
      <w:proofErr w:type="spellStart"/>
      <w:r>
        <w:rPr>
          <w:rFonts w:ascii="Times New Roman" w:hAnsi="Times New Roman" w:cs="Times New Roman"/>
          <w:sz w:val="24"/>
        </w:rPr>
        <w:t>Карасубазар</w:t>
      </w:r>
      <w:proofErr w:type="spellEnd"/>
      <w:r>
        <w:rPr>
          <w:rFonts w:ascii="Times New Roman" w:hAnsi="Times New Roman" w:cs="Times New Roman"/>
          <w:sz w:val="24"/>
        </w:rPr>
        <w:t xml:space="preserve"> (позже переименован в Белогорск) в Крыму. Рос в большой семье, в которой было семеро детей – 2 брата и пять сестер. Дима был самым младшим из них. Он окончил сельскую школу и в 1935 году ушел служить в армию. Будучи на службе участвовал в Финской войне</w:t>
      </w:r>
      <w:r w:rsidR="004A1111">
        <w:rPr>
          <w:rFonts w:ascii="Times New Roman" w:hAnsi="Times New Roman" w:cs="Times New Roman"/>
          <w:sz w:val="24"/>
        </w:rPr>
        <w:t>. После окончания войны окончил курсы шоферов и устроился на работу. Но уже в 1941 году после начала Великой Отечественной войны ушел на фронт добровольцем.</w:t>
      </w:r>
    </w:p>
    <w:p w:rsidR="004A1111" w:rsidRDefault="004A1111" w:rsidP="004A1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Дмитрий Константинович участвовал в боевых действиях в составе 83й отдельной стрелковой </w:t>
      </w:r>
      <w:proofErr w:type="spellStart"/>
      <w:r>
        <w:rPr>
          <w:rFonts w:ascii="Times New Roman" w:hAnsi="Times New Roman" w:cs="Times New Roman"/>
          <w:sz w:val="24"/>
        </w:rPr>
        <w:t>Новороссийско-Дунайской</w:t>
      </w:r>
      <w:proofErr w:type="spellEnd"/>
      <w:r>
        <w:rPr>
          <w:rFonts w:ascii="Times New Roman" w:hAnsi="Times New Roman" w:cs="Times New Roman"/>
          <w:sz w:val="24"/>
        </w:rPr>
        <w:t xml:space="preserve"> дважды Краснознаменной ордена Суворова бригаде морской пехоты КЧФ. </w:t>
      </w:r>
      <w:r w:rsidR="00E0687D">
        <w:rPr>
          <w:rFonts w:ascii="Times New Roman" w:hAnsi="Times New Roman" w:cs="Times New Roman"/>
          <w:sz w:val="24"/>
        </w:rPr>
        <w:t xml:space="preserve">Бригада участвовала в обороне Севастополя и битве за Крым с 30 октября 1941 по 4 июля 1942 года. После этого части бригады были отправлены в расположение в районе города </w:t>
      </w:r>
      <w:proofErr w:type="spellStart"/>
      <w:r w:rsidR="00E0687D">
        <w:rPr>
          <w:rFonts w:ascii="Times New Roman" w:hAnsi="Times New Roman" w:cs="Times New Roman"/>
          <w:sz w:val="24"/>
        </w:rPr>
        <w:t>Карасубазар</w:t>
      </w:r>
      <w:proofErr w:type="spellEnd"/>
      <w:r w:rsidR="00E0687D">
        <w:rPr>
          <w:rFonts w:ascii="Times New Roman" w:hAnsi="Times New Roman" w:cs="Times New Roman"/>
          <w:sz w:val="24"/>
        </w:rPr>
        <w:t xml:space="preserve"> и занимались боевой подготовкой. 9 июля 1944 года бригада была направлена на помощь колхозникам Крыма. С косами в руках морские пехотинцы прошли по полям, покрытым спелой пшеницей и даже приступили к обмолоту. Работа была прервана в самом разгаре </w:t>
      </w:r>
      <w:r w:rsidR="00714D17">
        <w:rPr>
          <w:rFonts w:ascii="Times New Roman" w:hAnsi="Times New Roman" w:cs="Times New Roman"/>
          <w:sz w:val="24"/>
        </w:rPr>
        <w:t xml:space="preserve">– по тревоге бригада была переброшена под Одессу, где приступила к подготовке к очередной десантной операции. Бригада была брошена на форсирование Днестровского лимана. В историю Великой Отечественной войны эта операция вошла под названием </w:t>
      </w:r>
      <w:proofErr w:type="spellStart"/>
      <w:r w:rsidR="00714D17">
        <w:rPr>
          <w:rFonts w:ascii="Times New Roman" w:hAnsi="Times New Roman" w:cs="Times New Roman"/>
          <w:sz w:val="24"/>
        </w:rPr>
        <w:t>Ясско-Кишеневской</w:t>
      </w:r>
      <w:proofErr w:type="spellEnd"/>
      <w:r w:rsidR="00714D17">
        <w:rPr>
          <w:rFonts w:ascii="Times New Roman" w:hAnsi="Times New Roman" w:cs="Times New Roman"/>
          <w:sz w:val="24"/>
        </w:rPr>
        <w:t>. 22 августа все десантные части овладели назначенными им районами.</w:t>
      </w:r>
    </w:p>
    <w:p w:rsidR="00457659" w:rsidRDefault="00714D17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28-29 августа 1944 года корабли Дунайской военной флотилии при участии румынского речного флота переправили 83-ю бригаду</w:t>
      </w:r>
      <w:r w:rsidR="00457659">
        <w:rPr>
          <w:rFonts w:ascii="Times New Roman" w:hAnsi="Times New Roman" w:cs="Times New Roman"/>
          <w:sz w:val="24"/>
        </w:rPr>
        <w:t xml:space="preserve"> через Дунай у города </w:t>
      </w:r>
      <w:proofErr w:type="spellStart"/>
      <w:r w:rsidR="00457659">
        <w:rPr>
          <w:rFonts w:ascii="Times New Roman" w:hAnsi="Times New Roman" w:cs="Times New Roman"/>
          <w:sz w:val="24"/>
        </w:rPr>
        <w:t>Исакча</w:t>
      </w:r>
      <w:proofErr w:type="spellEnd"/>
      <w:r w:rsidR="00457659">
        <w:rPr>
          <w:rFonts w:ascii="Times New Roman" w:hAnsi="Times New Roman" w:cs="Times New Roman"/>
          <w:sz w:val="24"/>
        </w:rPr>
        <w:t>. Бригада участвовала в освобождении Румынии и Болгарии. Активных боевых действий не велось, но от пехотинцев требовалось как можно скорее выполнить поставленную задачу. Части бригады также занимались обороной побережья от турецкой границы до города Бургас. Они взаимодействовали с болгарским полком береговой обороны, что значительно увеличивало боевые возможности. Также в городе Бургас бригаде было вручено новое Боевое З</w:t>
      </w:r>
      <w:r w:rsidR="00342543">
        <w:rPr>
          <w:rFonts w:ascii="Times New Roman" w:hAnsi="Times New Roman" w:cs="Times New Roman"/>
          <w:sz w:val="24"/>
        </w:rPr>
        <w:t>намя за заслуги в прошлых боях.</w:t>
      </w:r>
    </w:p>
    <w:p w:rsidR="00342543" w:rsidRDefault="00342543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освобождение Болгарии Дмитрий Константинович был награжден болгарской медалью.</w:t>
      </w:r>
    </w:p>
    <w:p w:rsidR="00E52ED6" w:rsidRDefault="00E52ED6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15 ноября 83-я бригада выступила в новый поход, освобождая территории вдоль реки Дунай. </w:t>
      </w:r>
    </w:p>
    <w:p w:rsidR="00E52ED6" w:rsidRDefault="00E52ED6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декабре 1944 года боях в Венгрии, на подступах к Будапешту, отряд Дмитрия Константиновича попал на минное поле. Шестеро сослуживцев было убито еще трое – ранены. В числе </w:t>
      </w:r>
      <w:proofErr w:type="gramStart"/>
      <w:r>
        <w:rPr>
          <w:rFonts w:ascii="Times New Roman" w:hAnsi="Times New Roman" w:cs="Times New Roman"/>
          <w:sz w:val="24"/>
        </w:rPr>
        <w:t>последних</w:t>
      </w:r>
      <w:proofErr w:type="gramEnd"/>
      <w:r>
        <w:rPr>
          <w:rFonts w:ascii="Times New Roman" w:hAnsi="Times New Roman" w:cs="Times New Roman"/>
          <w:sz w:val="24"/>
        </w:rPr>
        <w:t xml:space="preserve"> оказался Дмитрий Константинович. С ранением ноги он был отправлен в госпиталь в городе Поти в Грузии. Поначалу врачи хотели ампутировать ногу, Дмитрий </w:t>
      </w:r>
      <w:r w:rsidR="00C3581B">
        <w:rPr>
          <w:rFonts w:ascii="Times New Roman" w:hAnsi="Times New Roman" w:cs="Times New Roman"/>
          <w:sz w:val="24"/>
        </w:rPr>
        <w:t>настоял,</w:t>
      </w:r>
      <w:r>
        <w:rPr>
          <w:rFonts w:ascii="Times New Roman" w:hAnsi="Times New Roman" w:cs="Times New Roman"/>
          <w:sz w:val="24"/>
        </w:rPr>
        <w:t xml:space="preserve"> чтобы ее оставили. Часть осколков была удалена, остальные так и остались в ноге до конца жизни. </w:t>
      </w:r>
      <w:r w:rsidR="00342543">
        <w:rPr>
          <w:rFonts w:ascii="Times New Roman" w:hAnsi="Times New Roman" w:cs="Times New Roman"/>
          <w:sz w:val="24"/>
        </w:rPr>
        <w:t>Он п</w:t>
      </w:r>
      <w:r>
        <w:rPr>
          <w:rFonts w:ascii="Times New Roman" w:hAnsi="Times New Roman" w:cs="Times New Roman"/>
          <w:sz w:val="24"/>
        </w:rPr>
        <w:t xml:space="preserve">робыл </w:t>
      </w:r>
      <w:r w:rsidR="00342543">
        <w:rPr>
          <w:rFonts w:ascii="Times New Roman" w:hAnsi="Times New Roman" w:cs="Times New Roman"/>
          <w:sz w:val="24"/>
        </w:rPr>
        <w:t>в госпитале</w:t>
      </w:r>
      <w:r>
        <w:rPr>
          <w:rFonts w:ascii="Times New Roman" w:hAnsi="Times New Roman" w:cs="Times New Roman"/>
          <w:sz w:val="24"/>
        </w:rPr>
        <w:t xml:space="preserve"> с 25го декабря 1944 по 7е июня 1945. </w:t>
      </w:r>
    </w:p>
    <w:p w:rsidR="00342543" w:rsidRDefault="00342543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По окончании войны был награжден памятной медалью «</w:t>
      </w:r>
      <w:r w:rsidRPr="00342543">
        <w:rPr>
          <w:rFonts w:ascii="Times New Roman" w:eastAsia="Calibri" w:hAnsi="Times New Roman" w:cs="Times New Roman"/>
          <w:iCs/>
          <w:sz w:val="24"/>
        </w:rPr>
        <w:t>ЗА</w:t>
      </w:r>
      <w:r w:rsidRPr="00342543">
        <w:rPr>
          <w:rFonts w:ascii="Times New Roman" w:eastAsia="Calibri" w:hAnsi="Times New Roman" w:cs="Times New Roman"/>
          <w:sz w:val="24"/>
        </w:rPr>
        <w:t> </w:t>
      </w:r>
      <w:r w:rsidRPr="00342543">
        <w:rPr>
          <w:rFonts w:ascii="Times New Roman" w:eastAsia="Calibri" w:hAnsi="Times New Roman" w:cs="Times New Roman"/>
          <w:iCs/>
          <w:sz w:val="24"/>
        </w:rPr>
        <w:t>ПОБЕДУ НАД ГЕРМАНИЕЙ В ВЕЛИКОЙ ОТЕЧЕСТВЕННОЙ ВОЙНЕ 1941 </w:t>
      </w:r>
      <w:r>
        <w:rPr>
          <w:rFonts w:ascii="Times New Roman" w:hAnsi="Times New Roman" w:cs="Times New Roman"/>
          <w:iCs/>
          <w:sz w:val="24"/>
        </w:rPr>
        <w:t>–</w:t>
      </w:r>
      <w:r w:rsidRPr="00342543">
        <w:rPr>
          <w:rFonts w:ascii="Times New Roman" w:eastAsia="Calibri" w:hAnsi="Times New Roman" w:cs="Times New Roman"/>
          <w:iCs/>
          <w:sz w:val="24"/>
        </w:rPr>
        <w:t xml:space="preserve"> 1945</w:t>
      </w:r>
      <w:r>
        <w:rPr>
          <w:rFonts w:ascii="Times New Roman" w:hAnsi="Times New Roman" w:cs="Times New Roman"/>
          <w:iCs/>
          <w:sz w:val="24"/>
        </w:rPr>
        <w:t xml:space="preserve"> гг.», а также орденом Отечественной войны 2й степени. </w:t>
      </w:r>
    </w:p>
    <w:p w:rsidR="00342543" w:rsidRDefault="00342543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войны Александров Д.К. работал поначалу шофером, а после до самой </w:t>
      </w:r>
      <w:r w:rsidR="00C3581B" w:rsidRPr="00C3581B">
        <w:rPr>
          <w:rFonts w:ascii="Times New Roman" w:hAnsi="Times New Roman" w:cs="Times New Roman"/>
          <w:sz w:val="24"/>
        </w:rPr>
        <w:t xml:space="preserve">пенсии </w:t>
      </w:r>
      <w:r>
        <w:rPr>
          <w:rFonts w:ascii="Times New Roman" w:hAnsi="Times New Roman" w:cs="Times New Roman"/>
          <w:sz w:val="24"/>
        </w:rPr>
        <w:t>водителем экскаватор</w:t>
      </w:r>
      <w:r w:rsidR="00C3581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Был передовиком производства и имел множество наград, в том числе </w:t>
      </w:r>
      <w:r w:rsidR="00663179">
        <w:rPr>
          <w:rFonts w:ascii="Times New Roman" w:hAnsi="Times New Roman" w:cs="Times New Roman"/>
          <w:sz w:val="24"/>
        </w:rPr>
        <w:t>медаль ВДНХ. У него было трое детей: сын и две дочки.</w:t>
      </w:r>
    </w:p>
    <w:p w:rsidR="00663179" w:rsidRDefault="00663179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Дмитрий Константинович скончался 13го июня 1993 и был похоронен на кладбище в городе Белогорск.</w:t>
      </w:r>
    </w:p>
    <w:p w:rsidR="00997C2F" w:rsidRDefault="00997C2F" w:rsidP="0045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97C2F" w:rsidRPr="00331724" w:rsidRDefault="00997C2F" w:rsidP="00997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 гр. 1118 </w:t>
      </w:r>
      <w:proofErr w:type="spellStart"/>
      <w:r>
        <w:rPr>
          <w:rFonts w:ascii="Times New Roman" w:hAnsi="Times New Roman" w:cs="Times New Roman"/>
          <w:sz w:val="24"/>
        </w:rPr>
        <w:t>Коптенко</w:t>
      </w:r>
      <w:proofErr w:type="spellEnd"/>
    </w:p>
    <w:sectPr w:rsidR="00997C2F" w:rsidRPr="00331724" w:rsidSect="001C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1724"/>
    <w:rsid w:val="000446FC"/>
    <w:rsid w:val="00080B06"/>
    <w:rsid w:val="001309EC"/>
    <w:rsid w:val="00160F28"/>
    <w:rsid w:val="001779DE"/>
    <w:rsid w:val="00182718"/>
    <w:rsid w:val="00194D87"/>
    <w:rsid w:val="001C528C"/>
    <w:rsid w:val="0027113D"/>
    <w:rsid w:val="00274CA6"/>
    <w:rsid w:val="002D4D43"/>
    <w:rsid w:val="002D7238"/>
    <w:rsid w:val="002F3B84"/>
    <w:rsid w:val="002F7E2E"/>
    <w:rsid w:val="003079BA"/>
    <w:rsid w:val="00324446"/>
    <w:rsid w:val="00331724"/>
    <w:rsid w:val="00342543"/>
    <w:rsid w:val="003E5D36"/>
    <w:rsid w:val="00457659"/>
    <w:rsid w:val="004A1111"/>
    <w:rsid w:val="004A272E"/>
    <w:rsid w:val="004A4093"/>
    <w:rsid w:val="004F0DAB"/>
    <w:rsid w:val="004F6080"/>
    <w:rsid w:val="00583F79"/>
    <w:rsid w:val="005C1A50"/>
    <w:rsid w:val="005D5903"/>
    <w:rsid w:val="006236EC"/>
    <w:rsid w:val="00663179"/>
    <w:rsid w:val="00663307"/>
    <w:rsid w:val="006B2F41"/>
    <w:rsid w:val="006B6EB0"/>
    <w:rsid w:val="00714D17"/>
    <w:rsid w:val="00734CAB"/>
    <w:rsid w:val="007535EB"/>
    <w:rsid w:val="00827670"/>
    <w:rsid w:val="008307F6"/>
    <w:rsid w:val="00835010"/>
    <w:rsid w:val="00847858"/>
    <w:rsid w:val="00854581"/>
    <w:rsid w:val="00854F10"/>
    <w:rsid w:val="008550F2"/>
    <w:rsid w:val="00872BD8"/>
    <w:rsid w:val="008E74B6"/>
    <w:rsid w:val="00953A98"/>
    <w:rsid w:val="00997C2F"/>
    <w:rsid w:val="009B394B"/>
    <w:rsid w:val="00A76070"/>
    <w:rsid w:val="00AB6E89"/>
    <w:rsid w:val="00AB738F"/>
    <w:rsid w:val="00AD2B98"/>
    <w:rsid w:val="00AD363B"/>
    <w:rsid w:val="00AF76EE"/>
    <w:rsid w:val="00B20845"/>
    <w:rsid w:val="00B34D84"/>
    <w:rsid w:val="00B42900"/>
    <w:rsid w:val="00B443D3"/>
    <w:rsid w:val="00B6461B"/>
    <w:rsid w:val="00B65386"/>
    <w:rsid w:val="00B71B2E"/>
    <w:rsid w:val="00B87435"/>
    <w:rsid w:val="00BD314E"/>
    <w:rsid w:val="00BE3744"/>
    <w:rsid w:val="00C0360D"/>
    <w:rsid w:val="00C3581B"/>
    <w:rsid w:val="00C460F9"/>
    <w:rsid w:val="00C67985"/>
    <w:rsid w:val="00C752AD"/>
    <w:rsid w:val="00C866BE"/>
    <w:rsid w:val="00CA70CD"/>
    <w:rsid w:val="00CB3CD6"/>
    <w:rsid w:val="00CC06CE"/>
    <w:rsid w:val="00CC40E8"/>
    <w:rsid w:val="00D87F84"/>
    <w:rsid w:val="00DE3F7D"/>
    <w:rsid w:val="00E0687D"/>
    <w:rsid w:val="00E205B6"/>
    <w:rsid w:val="00E52ED6"/>
    <w:rsid w:val="00E7226C"/>
    <w:rsid w:val="00ED4F2C"/>
    <w:rsid w:val="00EE776D"/>
    <w:rsid w:val="00EF4C46"/>
    <w:rsid w:val="00EF667E"/>
    <w:rsid w:val="00F20086"/>
    <w:rsid w:val="00F21D4A"/>
    <w:rsid w:val="00F26A8E"/>
    <w:rsid w:val="00F4030B"/>
    <w:rsid w:val="00F67BFC"/>
    <w:rsid w:val="00F943C5"/>
    <w:rsid w:val="00FA7845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2543"/>
  </w:style>
  <w:style w:type="character" w:styleId="a5">
    <w:name w:val="Emphasis"/>
    <w:basedOn w:val="a0"/>
    <w:qFormat/>
    <w:rsid w:val="00342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</cp:revision>
  <dcterms:created xsi:type="dcterms:W3CDTF">2016-12-18T18:05:00Z</dcterms:created>
  <dcterms:modified xsi:type="dcterms:W3CDTF">2017-04-26T05:54:00Z</dcterms:modified>
</cp:coreProperties>
</file>