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61" w:rsidRDefault="00B00E88" w:rsidP="00B00E8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B00E88">
        <w:rPr>
          <w:rFonts w:ascii="Times New Roman" w:hAnsi="Times New Roman" w:cs="Times New Roman"/>
          <w:sz w:val="40"/>
          <w:szCs w:val="40"/>
        </w:rPr>
        <w:t>Война в моей семье</w:t>
      </w:r>
    </w:p>
    <w:p w:rsidR="00391ACE" w:rsidRPr="00770BB0" w:rsidRDefault="00391ACE" w:rsidP="00770BB0">
      <w:pPr>
        <w:tabs>
          <w:tab w:val="left" w:pos="284"/>
        </w:tabs>
        <w:jc w:val="center"/>
        <w:rPr>
          <w:rFonts w:ascii="Times New Roman" w:hAnsi="Times New Roman" w:cs="Times New Roman"/>
        </w:rPr>
      </w:pPr>
      <w:proofErr w:type="spellStart"/>
      <w:r w:rsidRPr="00770BB0">
        <w:rPr>
          <w:rFonts w:ascii="Times New Roman" w:hAnsi="Times New Roman" w:cs="Times New Roman"/>
          <w:b/>
          <w:sz w:val="28"/>
          <w:szCs w:val="28"/>
        </w:rPr>
        <w:t>Бурцайло</w:t>
      </w:r>
      <w:proofErr w:type="spellEnd"/>
      <w:r w:rsidRPr="00770BB0">
        <w:rPr>
          <w:rFonts w:ascii="Times New Roman" w:hAnsi="Times New Roman" w:cs="Times New Roman"/>
          <w:b/>
          <w:sz w:val="28"/>
          <w:szCs w:val="28"/>
        </w:rPr>
        <w:t xml:space="preserve"> Дмитрий Абрамович – участник </w:t>
      </w:r>
      <w:r w:rsidR="0015436E" w:rsidRPr="00770BB0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  <w:r w:rsidR="0015436E">
        <w:rPr>
          <w:rFonts w:ascii="Times New Roman" w:hAnsi="Times New Roman" w:cs="Times New Roman"/>
          <w:sz w:val="28"/>
          <w:szCs w:val="28"/>
        </w:rPr>
        <w:br/>
      </w:r>
      <w:r w:rsidR="0015436E" w:rsidRPr="00770BB0">
        <w:rPr>
          <w:rFonts w:ascii="Times New Roman" w:hAnsi="Times New Roman" w:cs="Times New Roman"/>
        </w:rPr>
        <w:t>1917 г. – 26.01.1944 г.</w:t>
      </w:r>
    </w:p>
    <w:p w:rsidR="008507FB" w:rsidRDefault="0015436E" w:rsidP="00C8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Бурцайло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Абрамович, украинец по национа</w:t>
      </w:r>
      <w:r w:rsidR="00FA048F">
        <w:rPr>
          <w:rFonts w:ascii="Times New Roman" w:hAnsi="Times New Roman" w:cs="Times New Roman"/>
          <w:sz w:val="28"/>
          <w:szCs w:val="28"/>
        </w:rPr>
        <w:t>льности, мой прадедушка, был кадровым офицером.  Он б</w:t>
      </w:r>
      <w:r>
        <w:rPr>
          <w:rFonts w:ascii="Times New Roman" w:hAnsi="Times New Roman" w:cs="Times New Roman"/>
          <w:sz w:val="28"/>
          <w:szCs w:val="28"/>
        </w:rPr>
        <w:t xml:space="preserve">ыл призван </w:t>
      </w:r>
      <w:r w:rsidR="00224BA4">
        <w:rPr>
          <w:rFonts w:ascii="Times New Roman" w:hAnsi="Times New Roman" w:cs="Times New Roman"/>
          <w:sz w:val="28"/>
          <w:szCs w:val="28"/>
        </w:rPr>
        <w:t xml:space="preserve">в Красную Армию </w:t>
      </w:r>
      <w:r w:rsidR="00FA048F">
        <w:rPr>
          <w:rFonts w:ascii="Times New Roman" w:hAnsi="Times New Roman" w:cs="Times New Roman"/>
          <w:sz w:val="28"/>
          <w:szCs w:val="28"/>
        </w:rPr>
        <w:t xml:space="preserve">8 апреля 1941 года </w:t>
      </w:r>
      <w:r>
        <w:rPr>
          <w:rFonts w:ascii="Times New Roman" w:hAnsi="Times New Roman" w:cs="Times New Roman"/>
          <w:sz w:val="28"/>
          <w:szCs w:val="28"/>
        </w:rPr>
        <w:t xml:space="preserve">военкоматом Кировского района г. Хабаровска. К сожалению, в нашей семье не осталось людей, что лично помнили бы его, но благодаря архивам Министерства обороны </w:t>
      </w:r>
      <w:r w:rsidR="00224BA4">
        <w:rPr>
          <w:rFonts w:ascii="Times New Roman" w:hAnsi="Times New Roman" w:cs="Times New Roman"/>
          <w:sz w:val="28"/>
          <w:szCs w:val="28"/>
        </w:rPr>
        <w:t xml:space="preserve">Российской Федерации  </w:t>
      </w:r>
      <w:r>
        <w:rPr>
          <w:rFonts w:ascii="Times New Roman" w:hAnsi="Times New Roman" w:cs="Times New Roman"/>
          <w:sz w:val="28"/>
          <w:szCs w:val="28"/>
        </w:rPr>
        <w:t>удалось пролить свет на некоторые факты его фронтового пути.</w:t>
      </w:r>
    </w:p>
    <w:p w:rsidR="0015436E" w:rsidRDefault="008507FB" w:rsidP="00C8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июле 1942 г. и с 02.10.1942 по июнь 1943 года </w:t>
      </w:r>
      <w:r w:rsidR="007F5787">
        <w:rPr>
          <w:rFonts w:ascii="Times New Roman" w:hAnsi="Times New Roman" w:cs="Times New Roman"/>
          <w:sz w:val="28"/>
          <w:szCs w:val="28"/>
        </w:rPr>
        <w:t>участвовал в боях</w:t>
      </w:r>
      <w:r>
        <w:rPr>
          <w:rFonts w:ascii="Times New Roman" w:hAnsi="Times New Roman" w:cs="Times New Roman"/>
          <w:sz w:val="28"/>
          <w:szCs w:val="28"/>
        </w:rPr>
        <w:t xml:space="preserve"> в составе С</w:t>
      </w:r>
      <w:r w:rsidR="00DE4740">
        <w:rPr>
          <w:rFonts w:ascii="Times New Roman" w:hAnsi="Times New Roman" w:cs="Times New Roman"/>
          <w:sz w:val="28"/>
          <w:szCs w:val="28"/>
        </w:rPr>
        <w:t>талинградского фронта. Тогда же</w:t>
      </w:r>
      <w:r w:rsidR="00224B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1942 году</w:t>
      </w:r>
      <w:r w:rsidR="00C83F7B">
        <w:rPr>
          <w:rFonts w:ascii="Times New Roman" w:hAnsi="Times New Roman" w:cs="Times New Roman"/>
          <w:sz w:val="28"/>
          <w:szCs w:val="28"/>
        </w:rPr>
        <w:t>,  был легко ранен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3F7B">
        <w:rPr>
          <w:rFonts w:ascii="Times New Roman" w:hAnsi="Times New Roman" w:cs="Times New Roman"/>
          <w:sz w:val="28"/>
          <w:szCs w:val="28"/>
        </w:rPr>
        <w:t xml:space="preserve"> </w:t>
      </w:r>
      <w:r w:rsidR="007F5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звании гвардии старшего лейтенанта </w:t>
      </w:r>
      <w:r w:rsidR="00FA048F">
        <w:rPr>
          <w:rFonts w:ascii="Times New Roman" w:hAnsi="Times New Roman" w:cs="Times New Roman"/>
          <w:sz w:val="28"/>
          <w:szCs w:val="28"/>
        </w:rPr>
        <w:t xml:space="preserve">командовал ротой  </w:t>
      </w:r>
      <w:r>
        <w:rPr>
          <w:rFonts w:ascii="Times New Roman" w:hAnsi="Times New Roman" w:cs="Times New Roman"/>
          <w:sz w:val="28"/>
          <w:szCs w:val="28"/>
        </w:rPr>
        <w:t xml:space="preserve"> 33-го Отдельного Штрафног</w:t>
      </w:r>
      <w:r w:rsidR="007F5787">
        <w:rPr>
          <w:rFonts w:ascii="Times New Roman" w:hAnsi="Times New Roman" w:cs="Times New Roman"/>
          <w:sz w:val="28"/>
          <w:szCs w:val="28"/>
        </w:rPr>
        <w:t>о батальона Белорусского фронта.</w:t>
      </w:r>
    </w:p>
    <w:p w:rsidR="0082014F" w:rsidRDefault="007F5787" w:rsidP="00C8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6D98">
        <w:rPr>
          <w:rFonts w:ascii="Times New Roman" w:hAnsi="Times New Roman" w:cs="Times New Roman"/>
          <w:sz w:val="28"/>
          <w:szCs w:val="28"/>
        </w:rPr>
        <w:t xml:space="preserve"> </w:t>
      </w:r>
      <w:r w:rsidR="0082014F">
        <w:rPr>
          <w:rFonts w:ascii="Times New Roman" w:hAnsi="Times New Roman" w:cs="Times New Roman"/>
          <w:sz w:val="28"/>
          <w:szCs w:val="28"/>
        </w:rPr>
        <w:t>За боевые заслуги был удостоен Ордена Красной звезды.</w:t>
      </w:r>
    </w:p>
    <w:p w:rsidR="005C3352" w:rsidRDefault="00B23E47" w:rsidP="00C83F7B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8A1CA01" wp14:editId="21CF6A72">
            <wp:simplePos x="0" y="0"/>
            <wp:positionH relativeFrom="column">
              <wp:posOffset>24765</wp:posOffset>
            </wp:positionH>
            <wp:positionV relativeFrom="paragraph">
              <wp:posOffset>2764155</wp:posOffset>
            </wp:positionV>
            <wp:extent cx="5924550" cy="2514600"/>
            <wp:effectExtent l="0" t="0" r="0" b="0"/>
            <wp:wrapTopAndBottom/>
            <wp:docPr id="3" name="Рисунок 3" descr="C:\Users\Регина\Desktop\filter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гина\Desktop\filter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14F">
        <w:rPr>
          <w:rFonts w:ascii="Times New Roman" w:hAnsi="Times New Roman" w:cs="Times New Roman"/>
          <w:sz w:val="28"/>
          <w:szCs w:val="28"/>
        </w:rPr>
        <w:t xml:space="preserve">  </w:t>
      </w:r>
      <w:r w:rsidR="00826D98">
        <w:rPr>
          <w:rFonts w:ascii="Times New Roman" w:hAnsi="Times New Roman" w:cs="Times New Roman"/>
          <w:sz w:val="28"/>
          <w:szCs w:val="28"/>
        </w:rPr>
        <w:t xml:space="preserve"> </w:t>
      </w:r>
      <w:r w:rsidR="0082014F">
        <w:rPr>
          <w:rFonts w:ascii="Times New Roman" w:hAnsi="Times New Roman" w:cs="Times New Roman"/>
          <w:sz w:val="28"/>
          <w:szCs w:val="28"/>
        </w:rPr>
        <w:t xml:space="preserve">Так же удалось выяснить обстоятельства, при которых погиб мой прадед:   </w:t>
      </w:r>
      <w:r w:rsidR="007F5787">
        <w:rPr>
          <w:rFonts w:ascii="Times New Roman" w:hAnsi="Times New Roman" w:cs="Times New Roman"/>
          <w:sz w:val="28"/>
          <w:szCs w:val="28"/>
        </w:rPr>
        <w:t>При овладении улучшенной грунтовой дорогой Савичи – м. Озаричи, служащей важной магистралью в коммуникациях противника, отражая с</w:t>
      </w:r>
      <w:r w:rsidR="00FA048F">
        <w:rPr>
          <w:rFonts w:ascii="Times New Roman" w:hAnsi="Times New Roman" w:cs="Times New Roman"/>
          <w:sz w:val="28"/>
          <w:szCs w:val="28"/>
        </w:rPr>
        <w:t>опротивление  25.01.1944 г. выбы</w:t>
      </w:r>
      <w:r w:rsidR="007F5787">
        <w:rPr>
          <w:rFonts w:ascii="Times New Roman" w:hAnsi="Times New Roman" w:cs="Times New Roman"/>
          <w:sz w:val="28"/>
          <w:szCs w:val="28"/>
        </w:rPr>
        <w:t xml:space="preserve">л последнего из укреплений и прочно укрепился  на занятом участке, отразив три контратаки  с </w:t>
      </w:r>
      <w:r w:rsidR="0082014F">
        <w:rPr>
          <w:rFonts w:ascii="Times New Roman" w:hAnsi="Times New Roman" w:cs="Times New Roman"/>
          <w:sz w:val="28"/>
          <w:szCs w:val="28"/>
        </w:rPr>
        <w:t xml:space="preserve">танками и самоходными пушками, </w:t>
      </w:r>
      <w:r w:rsidR="007F5787">
        <w:rPr>
          <w:rFonts w:ascii="Times New Roman" w:hAnsi="Times New Roman" w:cs="Times New Roman"/>
          <w:sz w:val="28"/>
          <w:szCs w:val="28"/>
        </w:rPr>
        <w:t xml:space="preserve">уничтожил до 70 солдат и офицеров и один танк. </w:t>
      </w:r>
      <w:r w:rsidR="0082014F">
        <w:rPr>
          <w:rFonts w:ascii="Times New Roman" w:hAnsi="Times New Roman" w:cs="Times New Roman"/>
          <w:sz w:val="28"/>
          <w:szCs w:val="28"/>
        </w:rPr>
        <w:t>Перерезал дорогу и, развивая наступление, оцепил лес, в котором находились разрозненные группы автоматчиков. Очистив лес, первым со своей ротой ворвался  в населенный пункт Чистые Лужи, где в уличных боях погиб смертью храбрых. За последнее был награждён орденом Отечественн</w:t>
      </w:r>
      <w:r>
        <w:rPr>
          <w:rFonts w:ascii="Times New Roman" w:hAnsi="Times New Roman" w:cs="Times New Roman"/>
          <w:sz w:val="28"/>
          <w:szCs w:val="28"/>
        </w:rPr>
        <w:t>ой войны 2-ой степени посмертно (Запись из архива представлена ниже).</w:t>
      </w:r>
    </w:p>
    <w:p w:rsidR="00AE2D77" w:rsidRDefault="00AE2D77" w:rsidP="00C83F7B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C3352">
        <w:rPr>
          <w:rFonts w:ascii="Times New Roman" w:hAnsi="Times New Roman" w:cs="Times New Roman"/>
          <w:sz w:val="28"/>
          <w:szCs w:val="28"/>
        </w:rPr>
        <w:t xml:space="preserve"> </w:t>
      </w:r>
      <w:r w:rsidR="005E1968">
        <w:rPr>
          <w:rFonts w:ascii="Times New Roman" w:hAnsi="Times New Roman" w:cs="Times New Roman"/>
          <w:sz w:val="28"/>
          <w:szCs w:val="28"/>
        </w:rPr>
        <w:t xml:space="preserve"> </w:t>
      </w:r>
      <w:r w:rsidR="00FA048F">
        <w:rPr>
          <w:rFonts w:ascii="Times New Roman" w:hAnsi="Times New Roman" w:cs="Times New Roman"/>
          <w:sz w:val="28"/>
          <w:szCs w:val="28"/>
        </w:rPr>
        <w:t xml:space="preserve">Мой прадед,  </w:t>
      </w:r>
      <w:proofErr w:type="spellStart"/>
      <w:r w:rsidR="00FA048F">
        <w:rPr>
          <w:rFonts w:ascii="Times New Roman" w:hAnsi="Times New Roman" w:cs="Times New Roman"/>
          <w:sz w:val="28"/>
          <w:szCs w:val="28"/>
        </w:rPr>
        <w:t>Бурцайло</w:t>
      </w:r>
      <w:proofErr w:type="spellEnd"/>
      <w:r w:rsidR="00FA048F">
        <w:rPr>
          <w:rFonts w:ascii="Times New Roman" w:hAnsi="Times New Roman" w:cs="Times New Roman"/>
          <w:sz w:val="28"/>
          <w:szCs w:val="28"/>
        </w:rPr>
        <w:t xml:space="preserve"> Дмитрий Абрамович, числится захороненным как </w:t>
      </w:r>
      <w:proofErr w:type="spellStart"/>
      <w:r w:rsidR="00FA048F">
        <w:rPr>
          <w:rFonts w:ascii="Times New Roman" w:hAnsi="Times New Roman" w:cs="Times New Roman"/>
          <w:sz w:val="28"/>
          <w:szCs w:val="28"/>
        </w:rPr>
        <w:t>Буру</w:t>
      </w:r>
      <w:r w:rsidR="005C3352">
        <w:rPr>
          <w:rFonts w:ascii="Times New Roman" w:hAnsi="Times New Roman" w:cs="Times New Roman"/>
          <w:sz w:val="28"/>
          <w:szCs w:val="28"/>
        </w:rPr>
        <w:t>айло</w:t>
      </w:r>
      <w:proofErr w:type="spellEnd"/>
      <w:r w:rsidR="005C3352">
        <w:rPr>
          <w:rFonts w:ascii="Times New Roman" w:hAnsi="Times New Roman" w:cs="Times New Roman"/>
          <w:sz w:val="28"/>
          <w:szCs w:val="28"/>
        </w:rPr>
        <w:t xml:space="preserve"> в братской могиле, ра</w:t>
      </w:r>
      <w:r w:rsidR="00FA048F">
        <w:rPr>
          <w:rFonts w:ascii="Times New Roman" w:hAnsi="Times New Roman" w:cs="Times New Roman"/>
          <w:sz w:val="28"/>
          <w:szCs w:val="28"/>
        </w:rPr>
        <w:t xml:space="preserve">сположенной в центре д. Савичи </w:t>
      </w:r>
      <w:proofErr w:type="spellStart"/>
      <w:r w:rsidR="00FA048F">
        <w:rPr>
          <w:rFonts w:ascii="Times New Roman" w:hAnsi="Times New Roman" w:cs="Times New Roman"/>
          <w:sz w:val="28"/>
          <w:szCs w:val="28"/>
        </w:rPr>
        <w:t>Калинковичского</w:t>
      </w:r>
      <w:proofErr w:type="spellEnd"/>
      <w:r w:rsidR="00FA048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C3352">
        <w:rPr>
          <w:rFonts w:ascii="Times New Roman" w:hAnsi="Times New Roman" w:cs="Times New Roman"/>
          <w:sz w:val="28"/>
          <w:szCs w:val="28"/>
        </w:rPr>
        <w:t xml:space="preserve"> Гомельской области. Ранее покои</w:t>
      </w:r>
      <w:r w:rsidR="00C83F7B">
        <w:rPr>
          <w:rFonts w:ascii="Times New Roman" w:hAnsi="Times New Roman" w:cs="Times New Roman"/>
          <w:sz w:val="28"/>
          <w:szCs w:val="28"/>
        </w:rPr>
        <w:t>лся в индивидуальной могиле в населенном пункте</w:t>
      </w:r>
      <w:r w:rsidR="005C3352">
        <w:rPr>
          <w:rFonts w:ascii="Times New Roman" w:hAnsi="Times New Roman" w:cs="Times New Roman"/>
          <w:sz w:val="28"/>
          <w:szCs w:val="28"/>
        </w:rPr>
        <w:t xml:space="preserve"> Чистые Лужи, но после был </w:t>
      </w:r>
      <w:r>
        <w:rPr>
          <w:rFonts w:ascii="Times New Roman" w:hAnsi="Times New Roman" w:cs="Times New Roman"/>
          <w:sz w:val="28"/>
          <w:szCs w:val="28"/>
        </w:rPr>
        <w:t>оттуда перезахоронен.</w:t>
      </w:r>
    </w:p>
    <w:p w:rsidR="00826D98" w:rsidRDefault="00AE2D77" w:rsidP="00C8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Стоит добавить, что в нашей семье не осталось практически ничего, что напоминало бы о прадедушке.  Даже моя бабушка</w:t>
      </w:r>
      <w:r w:rsidR="00C83F7B">
        <w:rPr>
          <w:rFonts w:ascii="Times New Roman" w:hAnsi="Times New Roman" w:cs="Times New Roman"/>
          <w:sz w:val="28"/>
          <w:szCs w:val="28"/>
        </w:rPr>
        <w:t xml:space="preserve"> </w:t>
      </w:r>
      <w:r w:rsidR="00FA048F">
        <w:rPr>
          <w:rFonts w:ascii="Times New Roman" w:hAnsi="Times New Roman" w:cs="Times New Roman"/>
          <w:sz w:val="28"/>
          <w:szCs w:val="28"/>
        </w:rPr>
        <w:t xml:space="preserve"> вспоминает</w:t>
      </w:r>
      <w:r>
        <w:rPr>
          <w:rFonts w:ascii="Times New Roman" w:hAnsi="Times New Roman" w:cs="Times New Roman"/>
          <w:sz w:val="28"/>
          <w:szCs w:val="28"/>
        </w:rPr>
        <w:t xml:space="preserve"> об отце только лишь</w:t>
      </w:r>
      <w:r w:rsidR="00C83F7B">
        <w:rPr>
          <w:rFonts w:ascii="Times New Roman" w:hAnsi="Times New Roman" w:cs="Times New Roman"/>
          <w:sz w:val="28"/>
          <w:szCs w:val="28"/>
        </w:rPr>
        <w:t xml:space="preserve"> по рассказам</w:t>
      </w:r>
      <w:r>
        <w:rPr>
          <w:rFonts w:ascii="Times New Roman" w:hAnsi="Times New Roman" w:cs="Times New Roman"/>
          <w:sz w:val="28"/>
          <w:szCs w:val="28"/>
        </w:rPr>
        <w:t xml:space="preserve"> своей матери, поскольку война началась всего через несколько месяцев после её рождения. Но знание этих коротеньких отрывков из военной биографии Дмитрия Абрамовича </w:t>
      </w:r>
      <w:r w:rsidR="00E063F9">
        <w:rPr>
          <w:rFonts w:ascii="Times New Roman" w:hAnsi="Times New Roman" w:cs="Times New Roman"/>
          <w:sz w:val="28"/>
          <w:szCs w:val="28"/>
        </w:rPr>
        <w:t>позволяет каждому члену семьи</w:t>
      </w:r>
      <w:r w:rsidR="00FA048F">
        <w:rPr>
          <w:rFonts w:ascii="Times New Roman" w:hAnsi="Times New Roman" w:cs="Times New Roman"/>
          <w:sz w:val="28"/>
          <w:szCs w:val="28"/>
        </w:rPr>
        <w:t xml:space="preserve">, </w:t>
      </w:r>
      <w:r w:rsidR="00E063F9">
        <w:rPr>
          <w:rFonts w:ascii="Times New Roman" w:hAnsi="Times New Roman" w:cs="Times New Roman"/>
          <w:sz w:val="28"/>
          <w:szCs w:val="28"/>
        </w:rPr>
        <w:t>по сей день отдавать дань уважения и гордиться подвигом не только родственник</w:t>
      </w:r>
      <w:r w:rsidR="00FA048F">
        <w:rPr>
          <w:rFonts w:ascii="Times New Roman" w:hAnsi="Times New Roman" w:cs="Times New Roman"/>
          <w:sz w:val="28"/>
          <w:szCs w:val="28"/>
        </w:rPr>
        <w:t>а, но и всех</w:t>
      </w:r>
      <w:r w:rsidR="00E063F9">
        <w:rPr>
          <w:rFonts w:ascii="Times New Roman" w:hAnsi="Times New Roman" w:cs="Times New Roman"/>
          <w:sz w:val="28"/>
          <w:szCs w:val="28"/>
        </w:rPr>
        <w:t>,</w:t>
      </w:r>
      <w:r w:rsidR="00FA048F">
        <w:rPr>
          <w:rFonts w:ascii="Times New Roman" w:hAnsi="Times New Roman" w:cs="Times New Roman"/>
          <w:sz w:val="28"/>
          <w:szCs w:val="28"/>
        </w:rPr>
        <w:t xml:space="preserve"> воевавших</w:t>
      </w:r>
      <w:r w:rsidR="00E063F9">
        <w:rPr>
          <w:rFonts w:ascii="Times New Roman" w:hAnsi="Times New Roman" w:cs="Times New Roman"/>
          <w:sz w:val="28"/>
          <w:szCs w:val="28"/>
        </w:rPr>
        <w:t xml:space="preserve"> в то непростое время,</w:t>
      </w:r>
      <w:r w:rsidR="00FA048F">
        <w:rPr>
          <w:rFonts w:ascii="Times New Roman" w:hAnsi="Times New Roman" w:cs="Times New Roman"/>
          <w:sz w:val="28"/>
          <w:szCs w:val="28"/>
        </w:rPr>
        <w:t xml:space="preserve"> солдат и офицеров.</w:t>
      </w:r>
    </w:p>
    <w:p w:rsidR="00B23E47" w:rsidRPr="00C83F7B" w:rsidRDefault="00B23E47" w:rsidP="00C83F7B">
      <w:pPr>
        <w:jc w:val="both"/>
        <w:rPr>
          <w:rFonts w:ascii="Times New Roman" w:hAnsi="Times New Roman" w:cs="Times New Roman"/>
          <w:noProof/>
          <w:lang w:eastAsia="ru-RU"/>
        </w:rPr>
      </w:pPr>
      <w:r w:rsidRPr="00C83F7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8ED8CA" wp14:editId="711F8BAE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823210" cy="3512185"/>
            <wp:effectExtent l="0" t="0" r="0" b="0"/>
            <wp:wrapSquare wrapText="bothSides"/>
            <wp:docPr id="2" name="Рисунок 2" descr="C:\Users\Рег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гина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10" cy="351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F7B">
        <w:rPr>
          <w:rFonts w:ascii="Times New Roman" w:hAnsi="Times New Roman" w:cs="Times New Roman"/>
          <w:noProof/>
          <w:lang w:eastAsia="ru-RU"/>
        </w:rPr>
        <w:t>Свидетельство о рождении моей бабушки –единственный сохранившийся в семье документ, где упомянут мой прадедушка.</w:t>
      </w:r>
    </w:p>
    <w:p w:rsidR="00AE2D77" w:rsidRDefault="00AE2D77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A2" w:rsidRDefault="00810CA2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7B" w:rsidRDefault="00C83F7B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7B" w:rsidRDefault="00C83F7B" w:rsidP="00C83F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2912A34" wp14:editId="360CE1DC">
            <wp:simplePos x="0" y="0"/>
            <wp:positionH relativeFrom="column">
              <wp:posOffset>1739265</wp:posOffset>
            </wp:positionH>
            <wp:positionV relativeFrom="paragraph">
              <wp:posOffset>43180</wp:posOffset>
            </wp:positionV>
            <wp:extent cx="1162050" cy="1899920"/>
            <wp:effectExtent l="0" t="0" r="0" b="5080"/>
            <wp:wrapTight wrapText="bothSides">
              <wp:wrapPolygon edited="0">
                <wp:start x="0" y="0"/>
                <wp:lineTo x="0" y="21441"/>
                <wp:lineTo x="21246" y="21441"/>
                <wp:lineTo x="21246" y="0"/>
                <wp:lineTo x="0" y="0"/>
              </wp:wrapPolygon>
            </wp:wrapTight>
            <wp:docPr id="5" name="Рисунок 5" descr="C:\Users\Регина\Desktop\f_a2NuNQL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егина\Desktop\f_a2NuNQL9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F7B" w:rsidRDefault="00C83F7B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7B" w:rsidRDefault="00C83F7B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7B" w:rsidRDefault="00C83F7B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7B" w:rsidRDefault="00C83F7B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F7B" w:rsidRDefault="00C83F7B" w:rsidP="00C83F7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3F7B" w:rsidRPr="00C83F7B" w:rsidRDefault="00C83F7B" w:rsidP="00C83F7B">
      <w:pPr>
        <w:jc w:val="right"/>
        <w:rPr>
          <w:rFonts w:ascii="Times New Roman" w:hAnsi="Times New Roman" w:cs="Times New Roman"/>
        </w:rPr>
      </w:pPr>
      <w:r w:rsidRPr="00C83F7B">
        <w:rPr>
          <w:rFonts w:ascii="Times New Roman" w:hAnsi="Times New Roman" w:cs="Times New Roman"/>
        </w:rPr>
        <w:t>Вале</w:t>
      </w:r>
      <w:r w:rsidR="009D3BFA">
        <w:rPr>
          <w:rFonts w:ascii="Times New Roman" w:hAnsi="Times New Roman" w:cs="Times New Roman"/>
        </w:rPr>
        <w:t>ева Регина</w:t>
      </w:r>
      <w:r w:rsidR="009D3BFA">
        <w:rPr>
          <w:rFonts w:ascii="Times New Roman" w:hAnsi="Times New Roman" w:cs="Times New Roman"/>
        </w:rPr>
        <w:br/>
        <w:t>студентка группы 4112</w:t>
      </w:r>
    </w:p>
    <w:p w:rsidR="00810CA2" w:rsidRDefault="00810CA2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A2" w:rsidRDefault="00810CA2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A2" w:rsidRDefault="00810CA2" w:rsidP="00C83F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0CA2" w:rsidRPr="00391ACE" w:rsidRDefault="00810CA2" w:rsidP="00391ACE">
      <w:pPr>
        <w:rPr>
          <w:rFonts w:ascii="Times New Roman" w:hAnsi="Times New Roman" w:cs="Times New Roman"/>
          <w:sz w:val="28"/>
          <w:szCs w:val="28"/>
        </w:rPr>
      </w:pPr>
    </w:p>
    <w:sectPr w:rsidR="00810CA2" w:rsidRPr="0039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B8"/>
    <w:rsid w:val="00021A61"/>
    <w:rsid w:val="0015436E"/>
    <w:rsid w:val="00224BA4"/>
    <w:rsid w:val="002F0590"/>
    <w:rsid w:val="00391ACE"/>
    <w:rsid w:val="005C3352"/>
    <w:rsid w:val="005E1968"/>
    <w:rsid w:val="00770BB0"/>
    <w:rsid w:val="007F5787"/>
    <w:rsid w:val="00810CA2"/>
    <w:rsid w:val="0082014F"/>
    <w:rsid w:val="00826D98"/>
    <w:rsid w:val="008507FB"/>
    <w:rsid w:val="009D3BFA"/>
    <w:rsid w:val="00AE2D77"/>
    <w:rsid w:val="00B00E88"/>
    <w:rsid w:val="00B23E47"/>
    <w:rsid w:val="00BA318A"/>
    <w:rsid w:val="00BA6987"/>
    <w:rsid w:val="00C83F7B"/>
    <w:rsid w:val="00DE4740"/>
    <w:rsid w:val="00E063F9"/>
    <w:rsid w:val="00F16EB8"/>
    <w:rsid w:val="00F80186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Зайцева Евгения Витальевна</cp:lastModifiedBy>
  <cp:revision>2</cp:revision>
  <dcterms:created xsi:type="dcterms:W3CDTF">2017-05-03T07:15:00Z</dcterms:created>
  <dcterms:modified xsi:type="dcterms:W3CDTF">2017-05-03T07:15:00Z</dcterms:modified>
</cp:coreProperties>
</file>